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4D7C3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26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="004D7C3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декабря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</w:t>
      </w:r>
      <w:r w:rsidR="0054730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4D7C3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19/4</w:t>
      </w:r>
    </w:p>
    <w:p w:rsidR="005F09E5" w:rsidRPr="008E7BA7" w:rsidRDefault="00B52425" w:rsidP="005F0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Правила землепользования и застройки Целинного сельсовета Ширинского района Республики Хакасия, утвержденные решением Совета депутатов № 173 от 31.05.2013</w:t>
      </w:r>
      <w:r w:rsidR="000B65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r w:rsidR="005F09E5" w:rsidRPr="005F09E5"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  <w:t>и</w:t>
      </w:r>
      <w:r w:rsidR="005F09E5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  <w:r w:rsidR="005F09E5"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в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Генеральный план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Целинного сельсовета Ширинского района Республики Хакасия, утвержденные решением Совета депутатов №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168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от 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26.04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.2013</w:t>
      </w:r>
      <w:r w:rsidR="005F09E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5F09E5"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г.</w:t>
      </w:r>
      <w:r w:rsidR="005F09E5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982D4C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04.05</w:t>
      </w:r>
      <w:r w:rsidR="0054730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.2022 года,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19:11:140402:74,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Р.Ф,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в 15 км на северо-востоке от с. </w:t>
      </w:r>
      <w:proofErr w:type="spellStart"/>
      <w:r w:rsidRPr="00487D63">
        <w:rPr>
          <w:rFonts w:ascii="Times New Roman" w:hAnsi="Times New Roman" w:cs="Times New Roman"/>
          <w:szCs w:val="26"/>
        </w:rPr>
        <w:t>Шира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>, Южный берег Большого Плеса оз. Беле, участок № 3, имеющий территориальную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  <w:r w:rsidRPr="00487D63">
        <w:rPr>
          <w:rFonts w:ascii="Times New Roman" w:hAnsi="Times New Roman" w:cs="Times New Roman"/>
          <w:szCs w:val="26"/>
        </w:rPr>
        <w:t>, присвоить зону Р2 «</w:t>
      </w:r>
      <w:r w:rsidRPr="00487D63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487D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7D63">
        <w:rPr>
          <w:rFonts w:ascii="Times New Roman" w:hAnsi="Times New Roman" w:cs="Times New Roman"/>
          <w:bCs/>
          <w:color w:val="000000"/>
        </w:rPr>
        <w:t>назначения</w:t>
      </w:r>
      <w:r w:rsidRPr="00487D63">
        <w:rPr>
          <w:rFonts w:ascii="Times New Roman" w:hAnsi="Times New Roman" w:cs="Times New Roman"/>
          <w:szCs w:val="26"/>
        </w:rPr>
        <w:t>».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19:11:140402:373,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в 15 км на северо-востоке </w:t>
      </w:r>
      <w:proofErr w:type="gramStart"/>
      <w:r w:rsidRPr="00487D63">
        <w:rPr>
          <w:rFonts w:ascii="Times New Roman" w:hAnsi="Times New Roman" w:cs="Times New Roman"/>
          <w:szCs w:val="26"/>
        </w:rPr>
        <w:t>от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к.п. </w:t>
      </w:r>
      <w:proofErr w:type="spellStart"/>
      <w:r w:rsidRPr="00487D63">
        <w:rPr>
          <w:rFonts w:ascii="Times New Roman" w:hAnsi="Times New Roman" w:cs="Times New Roman"/>
          <w:szCs w:val="26"/>
        </w:rPr>
        <w:t>Шира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Южный берег Большого Плеса оз. Беле, </w:t>
      </w:r>
      <w:proofErr w:type="spellStart"/>
      <w:r w:rsidRPr="00487D63">
        <w:rPr>
          <w:rFonts w:ascii="Times New Roman" w:hAnsi="Times New Roman" w:cs="Times New Roman"/>
          <w:szCs w:val="26"/>
        </w:rPr>
        <w:t>уч</w:t>
      </w:r>
      <w:proofErr w:type="spellEnd"/>
      <w:r w:rsidRPr="00487D63">
        <w:rPr>
          <w:rFonts w:ascii="Times New Roman" w:hAnsi="Times New Roman" w:cs="Times New Roman"/>
          <w:szCs w:val="26"/>
        </w:rPr>
        <w:t>. 2/1</w:t>
      </w:r>
      <w:proofErr w:type="gramStart"/>
      <w:r w:rsidRPr="00487D63">
        <w:rPr>
          <w:rFonts w:ascii="Times New Roman" w:hAnsi="Times New Roman" w:cs="Times New Roman"/>
          <w:szCs w:val="26"/>
        </w:rPr>
        <w:t xml:space="preserve"> Д</w:t>
      </w:r>
      <w:proofErr w:type="gramEnd"/>
      <w:r w:rsidRPr="00487D63">
        <w:rPr>
          <w:rFonts w:ascii="Times New Roman" w:hAnsi="Times New Roman" w:cs="Times New Roman"/>
          <w:szCs w:val="26"/>
        </w:rPr>
        <w:t>, имеющий территориальную зону СХ2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  <w:r w:rsidRPr="00487D63">
        <w:rPr>
          <w:rFonts w:ascii="Times New Roman" w:hAnsi="Times New Roman" w:cs="Times New Roman"/>
          <w:szCs w:val="26"/>
        </w:rPr>
        <w:t>, присвоить зону Р2 «</w:t>
      </w:r>
      <w:r w:rsidRPr="00487D63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487D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7D63">
        <w:rPr>
          <w:rFonts w:ascii="Times New Roman" w:hAnsi="Times New Roman" w:cs="Times New Roman"/>
          <w:bCs/>
          <w:color w:val="000000"/>
        </w:rPr>
        <w:t>назначения</w:t>
      </w:r>
      <w:r w:rsidRPr="00487D63">
        <w:rPr>
          <w:rFonts w:ascii="Times New Roman" w:hAnsi="Times New Roman" w:cs="Times New Roman"/>
          <w:szCs w:val="26"/>
        </w:rPr>
        <w:t>».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19:11:140402:371,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в 15 км на северо-востоке </w:t>
      </w:r>
      <w:proofErr w:type="gramStart"/>
      <w:r w:rsidRPr="00487D63">
        <w:rPr>
          <w:rFonts w:ascii="Times New Roman" w:hAnsi="Times New Roman" w:cs="Times New Roman"/>
          <w:szCs w:val="26"/>
        </w:rPr>
        <w:t>от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к.п. </w:t>
      </w:r>
      <w:proofErr w:type="spellStart"/>
      <w:r w:rsidRPr="00487D63">
        <w:rPr>
          <w:rFonts w:ascii="Times New Roman" w:hAnsi="Times New Roman" w:cs="Times New Roman"/>
          <w:szCs w:val="26"/>
        </w:rPr>
        <w:t>Шира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Южный берег Большого Плеса оз. Беле, </w:t>
      </w:r>
      <w:proofErr w:type="spellStart"/>
      <w:r w:rsidRPr="00487D63">
        <w:rPr>
          <w:rFonts w:ascii="Times New Roman" w:hAnsi="Times New Roman" w:cs="Times New Roman"/>
          <w:szCs w:val="26"/>
        </w:rPr>
        <w:t>уч</w:t>
      </w:r>
      <w:proofErr w:type="spellEnd"/>
      <w:r w:rsidRPr="00487D63">
        <w:rPr>
          <w:rFonts w:ascii="Times New Roman" w:hAnsi="Times New Roman" w:cs="Times New Roman"/>
          <w:szCs w:val="26"/>
        </w:rPr>
        <w:t>. 2/1</w:t>
      </w:r>
      <w:proofErr w:type="gramStart"/>
      <w:r w:rsidRPr="00487D63">
        <w:rPr>
          <w:rFonts w:ascii="Times New Roman" w:hAnsi="Times New Roman" w:cs="Times New Roman"/>
          <w:szCs w:val="26"/>
        </w:rPr>
        <w:t xml:space="preserve"> В</w:t>
      </w:r>
      <w:proofErr w:type="gramEnd"/>
      <w:r w:rsidRPr="00487D63">
        <w:rPr>
          <w:rFonts w:ascii="Times New Roman" w:hAnsi="Times New Roman" w:cs="Times New Roman"/>
          <w:szCs w:val="26"/>
        </w:rPr>
        <w:t>, имеющий территориальную зону СХ2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  <w:r w:rsidRPr="00487D63">
        <w:rPr>
          <w:rFonts w:ascii="Times New Roman" w:hAnsi="Times New Roman" w:cs="Times New Roman"/>
          <w:szCs w:val="26"/>
        </w:rPr>
        <w:t>, присвоить зону Р2 «</w:t>
      </w:r>
      <w:r w:rsidRPr="00487D63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487D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7D63">
        <w:rPr>
          <w:rFonts w:ascii="Times New Roman" w:hAnsi="Times New Roman" w:cs="Times New Roman"/>
          <w:bCs/>
          <w:color w:val="000000"/>
        </w:rPr>
        <w:t>назначения</w:t>
      </w:r>
      <w:r w:rsidRPr="00487D63">
        <w:rPr>
          <w:rFonts w:ascii="Times New Roman" w:hAnsi="Times New Roman" w:cs="Times New Roman"/>
          <w:szCs w:val="26"/>
        </w:rPr>
        <w:t>».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19:11:140402:16,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в 14,8 км на северо-востоке от с. </w:t>
      </w:r>
      <w:proofErr w:type="spellStart"/>
      <w:r w:rsidRPr="00487D63">
        <w:rPr>
          <w:rFonts w:ascii="Times New Roman" w:hAnsi="Times New Roman" w:cs="Times New Roman"/>
          <w:szCs w:val="26"/>
        </w:rPr>
        <w:t>Шира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Южный берег Большого Плеса оз. Беле,  имеющий </w:t>
      </w:r>
      <w:r w:rsidRPr="00487D63">
        <w:rPr>
          <w:rFonts w:ascii="Times New Roman" w:hAnsi="Times New Roman" w:cs="Times New Roman"/>
          <w:szCs w:val="26"/>
        </w:rPr>
        <w:lastRenderedPageBreak/>
        <w:t xml:space="preserve">территориальную зону </w:t>
      </w:r>
      <w:r w:rsidRPr="00487D63">
        <w:rPr>
          <w:rFonts w:ascii="Times New Roman" w:hAnsi="Times New Roman" w:cs="Times New Roman"/>
          <w:szCs w:val="26"/>
          <w:lang w:val="en-US"/>
        </w:rPr>
        <w:t>P</w:t>
      </w:r>
      <w:r w:rsidRPr="00487D63">
        <w:rPr>
          <w:rFonts w:ascii="Times New Roman" w:hAnsi="Times New Roman" w:cs="Times New Roman"/>
          <w:szCs w:val="26"/>
        </w:rPr>
        <w:t>2 «</w:t>
      </w:r>
      <w:r w:rsidRPr="00487D63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487D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7D63">
        <w:rPr>
          <w:rFonts w:ascii="Times New Roman" w:hAnsi="Times New Roman" w:cs="Times New Roman"/>
          <w:bCs/>
          <w:color w:val="000000"/>
        </w:rPr>
        <w:t>назначения</w:t>
      </w:r>
      <w:r w:rsidRPr="00487D63">
        <w:rPr>
          <w:rFonts w:ascii="Times New Roman" w:hAnsi="Times New Roman" w:cs="Times New Roman"/>
          <w:szCs w:val="26"/>
        </w:rPr>
        <w:t>», присвоить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  Земельному участку, с кадастровым номером 19:11:140405:21,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в 14,8 км на северо-востоке от с. </w:t>
      </w:r>
      <w:proofErr w:type="spellStart"/>
      <w:r w:rsidRPr="00487D63">
        <w:rPr>
          <w:rFonts w:ascii="Times New Roman" w:hAnsi="Times New Roman" w:cs="Times New Roman"/>
          <w:szCs w:val="26"/>
        </w:rPr>
        <w:t>Шира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>, Южный берег Большого Плеса оз. Беле, имеющий территориальную зону Р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487D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7D63">
        <w:rPr>
          <w:rFonts w:ascii="Times New Roman" w:hAnsi="Times New Roman" w:cs="Times New Roman"/>
          <w:bCs/>
          <w:color w:val="000000"/>
        </w:rPr>
        <w:t>назначения</w:t>
      </w:r>
      <w:r w:rsidRPr="00487D63">
        <w:rPr>
          <w:rFonts w:ascii="Times New Roman" w:hAnsi="Times New Roman" w:cs="Times New Roman"/>
          <w:szCs w:val="26"/>
        </w:rPr>
        <w:t>»  присвоить зону СХ2 «</w:t>
      </w:r>
      <w:r w:rsidRPr="00487D63">
        <w:rPr>
          <w:rFonts w:ascii="Times New Roman" w:hAnsi="Times New Roman" w:cs="Times New Roman"/>
        </w:rPr>
        <w:t xml:space="preserve">Зона дач и садово-огородных товариществ». 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19:11:140402:361,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в 15  км на северо-востоке от </w:t>
      </w:r>
      <w:proofErr w:type="spellStart"/>
      <w:r w:rsidRPr="00487D63">
        <w:rPr>
          <w:rFonts w:ascii="Times New Roman" w:hAnsi="Times New Roman" w:cs="Times New Roman"/>
          <w:szCs w:val="26"/>
        </w:rPr>
        <w:t>пгт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. </w:t>
      </w:r>
      <w:proofErr w:type="spellStart"/>
      <w:r w:rsidRPr="00487D63">
        <w:rPr>
          <w:rFonts w:ascii="Times New Roman" w:hAnsi="Times New Roman" w:cs="Times New Roman"/>
          <w:szCs w:val="26"/>
        </w:rPr>
        <w:t>Шира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, в 2-х км от трассы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>, Южный берег Большого Плеса оз. Беле, участок №3 а/1 имеющий территориальную зону Р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  <w:bCs/>
          <w:color w:val="000000"/>
        </w:rPr>
        <w:t>Зона рекреационного</w:t>
      </w:r>
      <w:r w:rsidRPr="00487D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7D63">
        <w:rPr>
          <w:rFonts w:ascii="Times New Roman" w:hAnsi="Times New Roman" w:cs="Times New Roman"/>
          <w:bCs/>
          <w:color w:val="000000"/>
        </w:rPr>
        <w:t>назначения</w:t>
      </w:r>
      <w:r w:rsidRPr="00487D63">
        <w:rPr>
          <w:rFonts w:ascii="Times New Roman" w:hAnsi="Times New Roman" w:cs="Times New Roman"/>
          <w:szCs w:val="26"/>
        </w:rPr>
        <w:t>»  присвоить зону СХ2 «</w:t>
      </w:r>
      <w:r w:rsidRPr="00487D63">
        <w:rPr>
          <w:rFonts w:ascii="Times New Roman" w:hAnsi="Times New Roman" w:cs="Times New Roman"/>
        </w:rPr>
        <w:t>Зона дач и садово-огородных товариществ».</w:t>
      </w:r>
    </w:p>
    <w:p w:rsidR="00DE64C1" w:rsidRPr="00487D63" w:rsidRDefault="00DE64C1" w:rsidP="00DE64C1">
      <w:pPr>
        <w:ind w:firstLine="360"/>
        <w:jc w:val="both"/>
        <w:rPr>
          <w:rFonts w:ascii="Times New Roman" w:hAnsi="Times New Roman" w:cs="Times New Roman"/>
          <w:szCs w:val="24"/>
        </w:rPr>
      </w:pP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19:11:140503:8,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юго-восточнее а/дороги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>, восточнее перешейка оз. Беле, участок №2г, имеющий территориальную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  <w:r w:rsidRPr="00487D63">
        <w:rPr>
          <w:rFonts w:ascii="Times New Roman" w:hAnsi="Times New Roman" w:cs="Times New Roman"/>
          <w:szCs w:val="26"/>
        </w:rPr>
        <w:t>, присвоить зону СХ1 «</w:t>
      </w:r>
      <w:r w:rsidRPr="00487D63">
        <w:rPr>
          <w:rFonts w:ascii="Times New Roman" w:hAnsi="Times New Roman" w:cs="Times New Roman"/>
        </w:rPr>
        <w:t xml:space="preserve">Зона сельскохозяйственного использования».     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19:11:140503:9,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юго-восточнее а/дороги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>, восточнее перешейка оз. Беле, участок №2д, имеющий территориальную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  <w:r w:rsidRPr="00487D63">
        <w:rPr>
          <w:rFonts w:ascii="Times New Roman" w:hAnsi="Times New Roman" w:cs="Times New Roman"/>
          <w:szCs w:val="26"/>
        </w:rPr>
        <w:t>, присвоить зону СХ1 «</w:t>
      </w:r>
      <w:r w:rsidRPr="00487D63">
        <w:rPr>
          <w:rFonts w:ascii="Times New Roman" w:hAnsi="Times New Roman" w:cs="Times New Roman"/>
        </w:rPr>
        <w:t xml:space="preserve">Зона сельскохозяйственного использования».         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19:11:140503:12,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юго-восточнее а/дороги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>, восточнее перешейка оз. Беле, участок №2з, имеющий территориальную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  <w:r w:rsidRPr="00487D63">
        <w:rPr>
          <w:rFonts w:ascii="Times New Roman" w:hAnsi="Times New Roman" w:cs="Times New Roman"/>
          <w:szCs w:val="26"/>
        </w:rPr>
        <w:t>, присвоить зону СХ1 «</w:t>
      </w:r>
      <w:r w:rsidRPr="00487D63">
        <w:rPr>
          <w:rFonts w:ascii="Times New Roman" w:hAnsi="Times New Roman" w:cs="Times New Roman"/>
        </w:rPr>
        <w:t xml:space="preserve">Зона сельскохозяйственного использования».     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19:11:140503:13,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юго-восточнее а/дороги </w:t>
      </w:r>
      <w:proofErr w:type="spellStart"/>
      <w:r w:rsidRPr="00487D63">
        <w:rPr>
          <w:rFonts w:ascii="Times New Roman" w:hAnsi="Times New Roman" w:cs="Times New Roman"/>
          <w:szCs w:val="26"/>
        </w:rPr>
        <w:t>Шира-Новоселово</w:t>
      </w:r>
      <w:proofErr w:type="spellEnd"/>
      <w:r w:rsidRPr="00487D63">
        <w:rPr>
          <w:rFonts w:ascii="Times New Roman" w:hAnsi="Times New Roman" w:cs="Times New Roman"/>
          <w:szCs w:val="26"/>
        </w:rPr>
        <w:t>, восточнее перешейка оз. Беле, участок №2и  имеющий территориальную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2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дач и садово-огородных товариществ»</w:t>
      </w:r>
      <w:r w:rsidRPr="00487D63">
        <w:rPr>
          <w:rFonts w:ascii="Times New Roman" w:hAnsi="Times New Roman" w:cs="Times New Roman"/>
          <w:szCs w:val="26"/>
        </w:rPr>
        <w:t>, присвоить зону СХ1 «</w:t>
      </w:r>
      <w:r w:rsidRPr="00487D63">
        <w:rPr>
          <w:rFonts w:ascii="Times New Roman" w:hAnsi="Times New Roman" w:cs="Times New Roman"/>
        </w:rPr>
        <w:t xml:space="preserve">Зона сельскохозяйственного использования».     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19:11:140209:39, </w:t>
      </w:r>
      <w:proofErr w:type="gramStart"/>
      <w:r w:rsidRPr="00487D63">
        <w:rPr>
          <w:rFonts w:ascii="Times New Roman" w:hAnsi="Times New Roman" w:cs="Times New Roman"/>
          <w:szCs w:val="26"/>
        </w:rPr>
        <w:t>расположенный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по адресу: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10 км на северо-восток от с. Целинное, 1км от устья р. </w:t>
      </w:r>
      <w:proofErr w:type="spellStart"/>
      <w:r w:rsidRPr="00487D63">
        <w:rPr>
          <w:rFonts w:ascii="Times New Roman" w:hAnsi="Times New Roman" w:cs="Times New Roman"/>
          <w:szCs w:val="26"/>
        </w:rPr>
        <w:t>Туим</w:t>
      </w:r>
      <w:proofErr w:type="spellEnd"/>
      <w:r w:rsidRPr="00487D63">
        <w:rPr>
          <w:rFonts w:ascii="Times New Roman" w:hAnsi="Times New Roman" w:cs="Times New Roman"/>
          <w:szCs w:val="26"/>
        </w:rPr>
        <w:t>, северо-западный берег Большого Плеса оз. Беле, имеющий территориальную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1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сельскохозяйственного использования</w:t>
      </w:r>
      <w:r w:rsidRPr="00487D63">
        <w:rPr>
          <w:rFonts w:ascii="Times New Roman" w:hAnsi="Times New Roman" w:cs="Times New Roman"/>
          <w:szCs w:val="26"/>
        </w:rPr>
        <w:t>»,  присвоить зону СХ2 «</w:t>
      </w:r>
      <w:r w:rsidRPr="00487D63">
        <w:rPr>
          <w:rFonts w:ascii="Times New Roman" w:hAnsi="Times New Roman" w:cs="Times New Roman"/>
        </w:rPr>
        <w:t xml:space="preserve">Зона дач и садово-огородных товариществ». </w:t>
      </w:r>
    </w:p>
    <w:p w:rsidR="00DE64C1" w:rsidRPr="00487D63" w:rsidRDefault="00DE64C1" w:rsidP="00DE64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487D63">
        <w:rPr>
          <w:rFonts w:ascii="Times New Roman" w:hAnsi="Times New Roman" w:cs="Times New Roman"/>
          <w:szCs w:val="26"/>
        </w:rPr>
        <w:t xml:space="preserve">Земельному участку, с кадастровым номером 19:11:140209:40, расположенный по адресу Республика Хакасия, </w:t>
      </w:r>
      <w:proofErr w:type="spellStart"/>
      <w:r w:rsidRPr="00487D63">
        <w:rPr>
          <w:rFonts w:ascii="Times New Roman" w:hAnsi="Times New Roman" w:cs="Times New Roman"/>
          <w:szCs w:val="26"/>
        </w:rPr>
        <w:t>Ширинский</w:t>
      </w:r>
      <w:proofErr w:type="spellEnd"/>
      <w:r w:rsidRPr="00487D63">
        <w:rPr>
          <w:rFonts w:ascii="Times New Roman" w:hAnsi="Times New Roman" w:cs="Times New Roman"/>
          <w:szCs w:val="26"/>
        </w:rPr>
        <w:t xml:space="preserve"> район, 10 км на северо-восток от с. Целинное, 1,2 км от устья р. </w:t>
      </w:r>
      <w:proofErr w:type="spellStart"/>
      <w:r w:rsidRPr="00487D63">
        <w:rPr>
          <w:rFonts w:ascii="Times New Roman" w:hAnsi="Times New Roman" w:cs="Times New Roman"/>
          <w:szCs w:val="26"/>
        </w:rPr>
        <w:t>Туим</w:t>
      </w:r>
      <w:proofErr w:type="spellEnd"/>
      <w:r w:rsidRPr="00487D63">
        <w:rPr>
          <w:rFonts w:ascii="Times New Roman" w:hAnsi="Times New Roman" w:cs="Times New Roman"/>
          <w:szCs w:val="26"/>
        </w:rPr>
        <w:t>, северо-западный берег Большого Плеса оз. Беле, имеющий территориальную зону СХ</w:t>
      </w:r>
      <w:proofErr w:type="gramStart"/>
      <w:r w:rsidRPr="00487D63">
        <w:rPr>
          <w:rFonts w:ascii="Times New Roman" w:hAnsi="Times New Roman" w:cs="Times New Roman"/>
          <w:szCs w:val="26"/>
        </w:rPr>
        <w:t>1</w:t>
      </w:r>
      <w:proofErr w:type="gramEnd"/>
      <w:r w:rsidRPr="00487D63">
        <w:rPr>
          <w:rFonts w:ascii="Times New Roman" w:hAnsi="Times New Roman" w:cs="Times New Roman"/>
          <w:szCs w:val="26"/>
        </w:rPr>
        <w:t xml:space="preserve"> «</w:t>
      </w:r>
      <w:r w:rsidRPr="00487D63">
        <w:rPr>
          <w:rFonts w:ascii="Times New Roman" w:hAnsi="Times New Roman" w:cs="Times New Roman"/>
        </w:rPr>
        <w:t>Зона сельскохозяйственного использования</w:t>
      </w:r>
      <w:r w:rsidRPr="00487D63">
        <w:rPr>
          <w:rFonts w:ascii="Times New Roman" w:hAnsi="Times New Roman" w:cs="Times New Roman"/>
          <w:szCs w:val="26"/>
        </w:rPr>
        <w:t>»,  присвоить зону СХ2 «</w:t>
      </w:r>
      <w:r w:rsidRPr="00487D63">
        <w:rPr>
          <w:rFonts w:ascii="Times New Roman" w:hAnsi="Times New Roman" w:cs="Times New Roman"/>
        </w:rPr>
        <w:t xml:space="preserve">Зона дач и садово-огородных товариществ». </w:t>
      </w:r>
    </w:p>
    <w:p w:rsidR="00DE64C1" w:rsidRDefault="00DE64C1" w:rsidP="00DE64C1">
      <w:pPr>
        <w:tabs>
          <w:tab w:val="left" w:pos="540"/>
        </w:tabs>
        <w:jc w:val="both"/>
        <w:rPr>
          <w:szCs w:val="24"/>
        </w:rPr>
      </w:pPr>
      <w:r>
        <w:tab/>
      </w:r>
    </w:p>
    <w:p w:rsidR="00B52425" w:rsidRPr="00487D63" w:rsidRDefault="00DE64C1" w:rsidP="00487D63">
      <w:pPr>
        <w:tabs>
          <w:tab w:val="left" w:pos="540"/>
        </w:tabs>
        <w:jc w:val="both"/>
      </w:pPr>
      <w:r>
        <w:tab/>
      </w:r>
      <w:r w:rsidR="00B52425" w:rsidRPr="005D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B6551" w:rsidRPr="005D1E44" w:rsidRDefault="000B6551" w:rsidP="00B52425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FA5BC4" w:rsidRPr="005D1E44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  </w:t>
      </w: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5D1E44" w:rsidSect="000B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0B6551"/>
    <w:rsid w:val="00183CC7"/>
    <w:rsid w:val="001D2A62"/>
    <w:rsid w:val="00236932"/>
    <w:rsid w:val="00245084"/>
    <w:rsid w:val="00331522"/>
    <w:rsid w:val="003753E5"/>
    <w:rsid w:val="003C7AAD"/>
    <w:rsid w:val="003D7DFB"/>
    <w:rsid w:val="003E5839"/>
    <w:rsid w:val="00472D6E"/>
    <w:rsid w:val="00487D63"/>
    <w:rsid w:val="004D7C33"/>
    <w:rsid w:val="00534E91"/>
    <w:rsid w:val="00547307"/>
    <w:rsid w:val="005B3C6B"/>
    <w:rsid w:val="005D1E44"/>
    <w:rsid w:val="005F09E5"/>
    <w:rsid w:val="00604E81"/>
    <w:rsid w:val="00641AB1"/>
    <w:rsid w:val="006442C5"/>
    <w:rsid w:val="00694D9A"/>
    <w:rsid w:val="006A06B2"/>
    <w:rsid w:val="00703C4B"/>
    <w:rsid w:val="007C26DF"/>
    <w:rsid w:val="007D6283"/>
    <w:rsid w:val="00894308"/>
    <w:rsid w:val="008E7BA7"/>
    <w:rsid w:val="00964BFC"/>
    <w:rsid w:val="00982D4C"/>
    <w:rsid w:val="00AD2184"/>
    <w:rsid w:val="00B00A6C"/>
    <w:rsid w:val="00B15AC4"/>
    <w:rsid w:val="00B52425"/>
    <w:rsid w:val="00B91412"/>
    <w:rsid w:val="00DA4E83"/>
    <w:rsid w:val="00DE64C1"/>
    <w:rsid w:val="00F17181"/>
    <w:rsid w:val="00FA5BC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paragraph" w:styleId="1">
    <w:name w:val="heading 1"/>
    <w:basedOn w:val="a"/>
    <w:next w:val="a"/>
    <w:link w:val="10"/>
    <w:uiPriority w:val="9"/>
    <w:qFormat/>
    <w:rsid w:val="00F1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  <w:style w:type="paragraph" w:styleId="a6">
    <w:name w:val="No Spacing"/>
    <w:uiPriority w:val="1"/>
    <w:qFormat/>
    <w:rsid w:val="00F171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71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15</cp:revision>
  <cp:lastPrinted>2022-12-28T03:16:00Z</cp:lastPrinted>
  <dcterms:created xsi:type="dcterms:W3CDTF">2021-06-02T08:54:00Z</dcterms:created>
  <dcterms:modified xsi:type="dcterms:W3CDTF">2022-12-28T03:17:00Z</dcterms:modified>
</cp:coreProperties>
</file>